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kern w:val="36"/>
          <w:sz w:val="40"/>
          <w:szCs w:val="24"/>
          <w:lang w:eastAsia="en-IN"/>
        </w:rPr>
        <w:t xml:space="preserve"> Wearable IoT Health Monitoring System</w:t>
      </w:r>
    </w:p>
    <w:p w:rsidR="00066440" w:rsidRPr="00066440" w:rsidRDefault="00066440" w:rsidP="00CB73C1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40"/>
          <w:szCs w:val="24"/>
          <w:lang w:eastAsia="en-IN"/>
        </w:rPr>
        <w:pict>
          <v:rect id="_x0000_i1026" style="width:0;height:1.5pt" o:hralign="center" o:hrstd="t" o:hr="t" fillcolor="#a0a0a0" stroked="f"/>
        </w:pic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Abstract</w: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Wearable IoT devices enable continuous monitoring of health parameters such as </w:t>
      </w: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heart rate, blood oxygen levels (</w:t>
      </w:r>
      <w:proofErr w:type="spellStart"/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SpO</w:t>
      </w:r>
      <w:proofErr w:type="spellEnd"/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₂), body temperature, and ac</w:t>
      </w:r>
      <w:bookmarkStart w:id="0" w:name="_GoBack"/>
      <w:bookmarkEnd w:id="0"/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tivity levels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This project implements a Health Monitoring System that collects data from wearable sensors and transmits it to a cloud platform. </w:t>
      </w: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Machine Learning (ML) algorithms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spellStart"/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analyze</w:t>
      </w:r>
      <w:proofErr w:type="spellEnd"/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the collected data to detect abnormal patterns and provide </w:t>
      </w: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personalized health recommendations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. A mobile app or web dashboard displays real-time health metrics and alerts users of potential health risks.</w: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Impact: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Encourages proactive health management, promotes wellness, and enables early detection of health anomalies.</w: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Keywords: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Wearable IoT, Health Monitoring, Heart Rate, </w:t>
      </w:r>
      <w:proofErr w:type="spellStart"/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SpO</w:t>
      </w:r>
      <w:proofErr w:type="spellEnd"/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₂, Machine Learning, Cloud Dashboard, Personalized Recommendations</w:t>
      </w:r>
    </w:p>
    <w:p w:rsidR="00066440" w:rsidRPr="00066440" w:rsidRDefault="00066440" w:rsidP="00CB73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8" style="width:0;height:1.5pt" o:hralign="center" o:hrstd="t" o:hr="t" fillcolor="#a0a0a0" stroked="f"/>
        </w:pic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Chapter 1: Introduction</w: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1.1 Background and Motivation</w:t>
      </w:r>
    </w:p>
    <w:p w:rsidR="00066440" w:rsidRPr="00066440" w:rsidRDefault="00066440" w:rsidP="00CB73C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Modern lifestyle diseases (cardiac issues, obesity, diabetes) require continuous monitoring.</w:t>
      </w:r>
    </w:p>
    <w:p w:rsidR="00066440" w:rsidRPr="00066440" w:rsidRDefault="00066440" w:rsidP="00CB73C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Traditional monitoring requires frequent hospital visits and is often </w:t>
      </w: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intermittent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066440" w:rsidRPr="00066440" w:rsidRDefault="00066440" w:rsidP="00CB73C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Wearable devices with IoT enable </w:t>
      </w: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non-invasive, continuous, real-time monitoring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066440" w:rsidRPr="00066440" w:rsidRDefault="00066440" w:rsidP="00CB73C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ML algorithms can detect patterns, provide alerts, and suggest </w:t>
      </w: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personalized interventions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Motivation: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Develop a </w:t>
      </w: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real-time, low-cost, and intelligent system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 proactive health management.</w:t>
      </w:r>
    </w:p>
    <w:p w:rsidR="00066440" w:rsidRPr="00066440" w:rsidRDefault="00066440" w:rsidP="00CB73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9" style="width:0;height:1.5pt" o:hralign="center" o:hrstd="t" o:hr="t" fillcolor="#a0a0a0" stroked="f"/>
        </w:pic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1.2 Problem Statement</w:t>
      </w:r>
    </w:p>
    <w:p w:rsidR="00066440" w:rsidRPr="00066440" w:rsidRDefault="00066440" w:rsidP="00CB73C1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Manual health monitoring is </w:t>
      </w: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time-consuming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lacks real-time alerts.</w:t>
      </w:r>
    </w:p>
    <w:p w:rsidR="00066440" w:rsidRPr="00066440" w:rsidRDefault="00066440" w:rsidP="00CB73C1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Early signs of anomalies are often missed, leading to </w:t>
      </w: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delayed diagnosis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066440" w:rsidRPr="00066440" w:rsidRDefault="00066440" w:rsidP="00CB73C1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Need for </w:t>
      </w: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wearable devices + IoT + ML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continuously monitor vital signs and provide actionable insights.</w: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Solution: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 wearable health monitoring system that captures real-time health metrics and </w:t>
      </w:r>
      <w:proofErr w:type="spellStart"/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analyzes</w:t>
      </w:r>
      <w:proofErr w:type="spellEnd"/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data using ML to provide alerts and recommendations.</w:t>
      </w:r>
    </w:p>
    <w:p w:rsidR="00066440" w:rsidRPr="00066440" w:rsidRDefault="00066440" w:rsidP="00CB73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0" style="width:0;height:1.5pt" o:hralign="center" o:hrstd="t" o:hr="t" fillcolor="#a0a0a0" stroked="f"/>
        </w:pic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1.3 Objectives</w:t>
      </w:r>
    </w:p>
    <w:p w:rsidR="00066440" w:rsidRPr="00066440" w:rsidRDefault="00066440" w:rsidP="00CB73C1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Continuously monitor health parameters (heart rate, </w:t>
      </w:r>
      <w:proofErr w:type="spellStart"/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SpO</w:t>
      </w:r>
      <w:proofErr w:type="spellEnd"/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₂, temperature, activity).</w:t>
      </w:r>
    </w:p>
    <w:p w:rsidR="00066440" w:rsidRPr="00066440" w:rsidRDefault="00066440" w:rsidP="00CB73C1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Transmit data wirelessly to a cloud platform or mobile app.</w:t>
      </w:r>
    </w:p>
    <w:p w:rsidR="00066440" w:rsidRPr="00066440" w:rsidRDefault="00066440" w:rsidP="00CB73C1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Apply ML algorithms for anomaly detection and personalized health advice.</w:t>
      </w:r>
    </w:p>
    <w:p w:rsidR="00066440" w:rsidRPr="00066440" w:rsidRDefault="00066440" w:rsidP="00CB73C1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Display results in a user-friendly mobile/web dashboard.</w:t>
      </w:r>
    </w:p>
    <w:p w:rsidR="00066440" w:rsidRPr="00066440" w:rsidRDefault="00066440" w:rsidP="00CB73C1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Encourage </w:t>
      </w: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preventive health management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user well-being.</w:t>
      </w:r>
    </w:p>
    <w:p w:rsidR="00066440" w:rsidRPr="00066440" w:rsidRDefault="00066440" w:rsidP="00CB73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1" style="width:0;height:1.5pt" o:hralign="center" o:hrstd="t" o:hr="t" fillcolor="#a0a0a0" stroked="f"/>
        </w:pic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1.4 Scope of the Project</w: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Included:</w:t>
      </w:r>
    </w:p>
    <w:p w:rsidR="00066440" w:rsidRPr="00066440" w:rsidRDefault="00066440" w:rsidP="00CB73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Wearable sensor integration (HR, </w:t>
      </w:r>
      <w:proofErr w:type="spellStart"/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SpO</w:t>
      </w:r>
      <w:proofErr w:type="spellEnd"/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₂, temperature, accelerometer)</w:t>
      </w:r>
    </w:p>
    <w:p w:rsidR="00066440" w:rsidRPr="00066440" w:rsidRDefault="00066440" w:rsidP="00CB73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Real-time data acquisition and cloud storage</w:t>
      </w:r>
    </w:p>
    <w:p w:rsidR="00066440" w:rsidRPr="00066440" w:rsidRDefault="00066440" w:rsidP="00CB73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ML-based anomaly detection and health recommendations</w:t>
      </w:r>
    </w:p>
    <w:p w:rsidR="00066440" w:rsidRPr="00066440" w:rsidRDefault="00066440" w:rsidP="00CB73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Mobile or web dashboard for visualization</w: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Excluded:</w:t>
      </w:r>
    </w:p>
    <w:p w:rsidR="00066440" w:rsidRPr="00066440" w:rsidRDefault="00066440" w:rsidP="00CB73C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Medical diagnosis or replacement for professional medical advice</w:t>
      </w:r>
    </w:p>
    <w:p w:rsidR="00066440" w:rsidRPr="00066440" w:rsidRDefault="00066440" w:rsidP="00CB73C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Multi-patient hospital-scale deployment (prototype scale)</w:t>
      </w:r>
    </w:p>
    <w:p w:rsidR="00066440" w:rsidRPr="00066440" w:rsidRDefault="00066440" w:rsidP="00CB73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2" style="width:0;height:1.5pt" o:hralign="center" o:hrstd="t" o:hr="t" fillcolor="#a0a0a0" stroked="f"/>
        </w:pic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Chapter 2: System Design and Components</w: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2.1 Block Diagram</w:t>
      </w:r>
    </w:p>
    <w:p w:rsidR="00066440" w:rsidRPr="00CB73C1" w:rsidRDefault="00066440" w:rsidP="00CB73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066440" w:rsidRPr="00CB73C1" w:rsidRDefault="00066440" w:rsidP="00CB73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066440" w:rsidRPr="00CB73C1" w:rsidRDefault="00066440" w:rsidP="00CB73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8738F0" wp14:editId="5CA003F0">
                <wp:simplePos x="0" y="0"/>
                <wp:positionH relativeFrom="column">
                  <wp:posOffset>4048125</wp:posOffset>
                </wp:positionH>
                <wp:positionV relativeFrom="paragraph">
                  <wp:posOffset>10160</wp:posOffset>
                </wp:positionV>
                <wp:extent cx="1476375" cy="63817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6381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6440" w:rsidRPr="00066440" w:rsidRDefault="00066440" w:rsidP="0006644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Cloud/database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8738F0" id="Rectangle 3" o:spid="_x0000_s1026" style="position:absolute;left:0;text-align:left;margin-left:318.75pt;margin-top:.8pt;width:116.25pt;height:50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Vj+iwIAAGwFAAAOAAAAZHJzL2Uyb0RvYy54bWysVE1v2zAMvQ/YfxB0Xx0n6VdQpwhadBjQ&#10;tUXboWdFlhJhkqhJSuzs15eSHTfoih2G5aCQJvkoPpG8uGyNJlvhgwJb0fJoRImwHGplVxX98Xzz&#10;5YySEJmtmQYrKroTgV7OP3+6aNxMjGENuhaeIIgNs8ZVdB2jmxVF4GthWDgCJywaJXjDIqp+VdSe&#10;NYhudDEejU6KBnztPHARAn697ox0nvGlFDzeSxlEJLqieLeYT5/PZTqL+QWbrTxza8X7a7B/uIVh&#10;ymLSAeqaRUY2Xv0BZRT3EEDGIw6mACkVF7kGrKYcvavmac2cyLUgOcENNIX/B8vvtg+eqLqiE0os&#10;M/hEj0gasystyCTR07gwQ68n9+B7LaCYam2lN+kfqyBtpnQ3UCraSDh+LKenJ5PTY0o42k4mZyXK&#10;CFO8RTsf4lcBhiShoh6zZybZ9jbEznXvkpIF0Kq+UVpnJbWJuNKebBk+8HI1zqF6Y75D3X07H+Gv&#10;T5m7KrnnCxwgFanIrqwsxZ0WCV/bRyGRHSykQx4QOvD6Z9lDZ88UIvFqQ1CZr/MuSMd9UO+bwkTu&#10;1SFw9FHgW7bBO2cEG4dAoyz4vwfLzh85OKg1ibFdtv0TL6HeYV946AYmOH6j8HluWYgPzOOE4Czh&#10;1Md7PKSGpqLQS5Sswf/+6Hvyx8ZFKyUNTlxFw68N84IS/c1iS5+X02ka0axMj0/HqPhDy/LQYjfm&#10;CvDNS9wvjmcx+Ue9F6UH84LLYZGyoolZjrkryqPfK1ex2wS4XrhYLLIbjqVj8dY+OZ7AE8Gp/Z7b&#10;F+Zd36MRu/sO9tPJZu9atfNNkRYWmwhS5T5OFHe89tTjSOdG7NdP2hmHevZ6W5LzVwAAAP//AwBQ&#10;SwMEFAAGAAgAAAAhADmP3LvdAAAACQEAAA8AAABkcnMvZG93bnJldi54bWxMj19LwzAUxd8Fv0O4&#10;gi/ikk3sStd0jMFQFAbO7T1trm21uSlNutVv7/VJHw+/w/mTryfXiTMOofWkYT5TIJAqb1uqNRzf&#10;d/cpiBANWdN5Qg3fGGBdXF/lJrP+Qm94PsRacAiFzGhoYuwzKUPVoDNh5nskZh9+cCayHGppB3Ph&#10;cNfJhVKJdKYlbmhMj9sGq6/D6DSEdLMLr5/0fJruyjE++Zf99phofXszbVYgIk7xzwy/83k6FLyp&#10;9CPZIDoNycPyka0MEhDM06XibyVrtZiDLHL5/0HxAwAA//8DAFBLAQItABQABgAIAAAAIQC2gziS&#10;/gAAAOEBAAATAAAAAAAAAAAAAAAAAAAAAABbQ29udGVudF9UeXBlc10ueG1sUEsBAi0AFAAGAAgA&#10;AAAhADj9If/WAAAAlAEAAAsAAAAAAAAAAAAAAAAALwEAAF9yZWxzLy5yZWxzUEsBAi0AFAAGAAgA&#10;AAAhAF+RWP6LAgAAbAUAAA4AAAAAAAAAAAAAAAAALgIAAGRycy9lMm9Eb2MueG1sUEsBAi0AFAAG&#10;AAgAAAAhADmP3LvdAAAACQEAAA8AAAAAAAAAAAAAAAAA5QQAAGRycy9kb3ducmV2LnhtbFBLBQYA&#10;AAAABAAEAPMAAADvBQAAAAA=&#10;" fillcolor="#cfcdcd [2894]" strokecolor="black [3200]" strokeweight="1pt">
                <v:textbox>
                  <w:txbxContent>
                    <w:p w:rsidR="00066440" w:rsidRPr="00066440" w:rsidRDefault="00066440" w:rsidP="00066440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Cloud/database</w:t>
                      </w:r>
                    </w:p>
                  </w:txbxContent>
                </v:textbox>
              </v:rect>
            </w:pict>
          </mc:Fallback>
        </mc:AlternateContent>
      </w:r>
      <w:r w:rsidRPr="00CB73C1"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1476375" cy="63817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6381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6440" w:rsidRPr="00066440" w:rsidRDefault="00066440" w:rsidP="0006644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sensors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7" style="position:absolute;left:0;text-align:left;margin-left:0;margin-top:.75pt;width:116.25pt;height:50.2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tZDjAIAAHMFAAAOAAAAZHJzL2Uyb0RvYy54bWysVN1P2zAQf5+0/8Hy+0hTyldFiioQ0yQG&#10;FTDx7Dp2a832ebbbpPvrOTtpqBjaw7Q8OHe+77vf+fKqNZpshQ8KbEXLoxElwnKolV1V9Mfz7Zdz&#10;SkJktmYarKjoTgR6Nfv86bJxUzGGNehaeIJObJg2rqLrGN20KAJfC8PCEThhUSjBGxaR9aui9qxB&#10;70YX49HotGjA184DFyHg7U0npLPsX0rB44OUQUSiK4q5xXz6fC7TWcwu2XTlmVsr3qfB/iELw5TF&#10;oIOrGxYZ2Xj1hyujuIcAMh5xMAVIqbjINWA15ehdNU9r5kSuBZsT3NCm8P/c8vvtwhNV4+wosczg&#10;iB6xacyutCBlak/jwhS1ntzC91xAMtXaSm/SH6sgbW7pbmipaCPheFlOzk6Pz04o4Sg7PT4vkUY3&#10;xZu18yF+FWBIIirqMXruJNvehdip7lVSsABa1bdK68wkmIhr7cmW4YCXq3E21RvzHeru7mKEXx8y&#10;oyqp5wQOPBWpyK6sTMWdFsm/to9CYnewkM7z4KFzXv/MLcJqsmYykZjaYFTmdN4Z6bg36nWTmchY&#10;HQxHHxm+RRu0c0SwcTA0yoL/u7Hs9LEHB7UmMrbLtodCP+kl1DuEh4dub4LjtwqndMdCXDCPi4Ir&#10;hcsfH/CQGpqKQk9Rsgb/+6P7pI/4RSklDS5eRcOvDfOCEv3NIrIvyskkbWpmJidnY2T8oWR5KLEb&#10;cw04ekQvZpfJpB/1npQezAu+EfMUFUXMcoxdUR79nrmO3YOArwwX83lWw+10LN7ZJ8eT89TnhMLn&#10;9oV510M1IsjvYb+kbPoOsZ1usrQw30SQKsM5dbrraz8B3OyMx/4VSk/HIZ+13t7K2SsAAAD//wMA&#10;UEsDBBQABgAIAAAAIQAmerLV2wAAAAYBAAAPAAAAZHJzL2Rvd25yZXYueG1sTI9BS8NAEIXvgv9h&#10;GcGL2F0jlhKzKaVQFAXBWu+b7JhEs7Mhs2njv3c86W3evOHN94r1HHp1xJG7SBZuFgYUUh19R42F&#10;w9vuegWKkyPv+kho4RsZ1uX5WeFyH0/0isd9apSEEOfOQpvSkGvNdYvB8SIOSOJ9xDG4JHJstB/d&#10;ScJDrzNjljq4juRD6wbctlh/7adggVebHT9/0uP7fFVN6SE+vWwPS2svL+bNPaiEc/o7hl98QYdS&#10;mKo4kWfVW5AiSbZ3oMTMbjMZKtEmM6DLQv/HL38AAAD//wMAUEsBAi0AFAAGAAgAAAAhALaDOJL+&#10;AAAA4QEAABMAAAAAAAAAAAAAAAAAAAAAAFtDb250ZW50X1R5cGVzXS54bWxQSwECLQAUAAYACAAA&#10;ACEAOP0h/9YAAACUAQAACwAAAAAAAAAAAAAAAAAvAQAAX3JlbHMvLnJlbHNQSwECLQAUAAYACAAA&#10;ACEAg4rWQ4wCAABzBQAADgAAAAAAAAAAAAAAAAAuAgAAZHJzL2Uyb0RvYy54bWxQSwECLQAUAAYA&#10;CAAAACEAJnqy1dsAAAAGAQAADwAAAAAAAAAAAAAAAADmBAAAZHJzL2Rvd25yZXYueG1sUEsFBgAA&#10;AAAEAAQA8wAAAO4FAAAAAA==&#10;" fillcolor="#cfcdcd [2894]" strokecolor="black [3200]" strokeweight="1pt">
                <v:textbox>
                  <w:txbxContent>
                    <w:p w:rsidR="00066440" w:rsidRPr="00066440" w:rsidRDefault="00066440" w:rsidP="00066440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sensors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CB73C1"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8738F0" wp14:editId="5CA003F0">
                <wp:simplePos x="0" y="0"/>
                <wp:positionH relativeFrom="column">
                  <wp:posOffset>1885950</wp:posOffset>
                </wp:positionH>
                <wp:positionV relativeFrom="paragraph">
                  <wp:posOffset>13335</wp:posOffset>
                </wp:positionV>
                <wp:extent cx="1476375" cy="63817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6381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6440" w:rsidRPr="00066440" w:rsidRDefault="00066440" w:rsidP="0006644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microcontroller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8738F0" id="Rectangle 2" o:spid="_x0000_s1028" style="position:absolute;left:0;text-align:left;margin-left:148.5pt;margin-top:1.05pt;width:116.25pt;height:50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bgWjQIAAHMFAAAOAAAAZHJzL2Uyb0RvYy54bWysVE1v2zAMvQ/YfxB0Xx2n6VdQpwhadBjQ&#10;tUHboWdFlhJhkqhJSuzs15eSHTfoih2G5aCQJvkoUo+8vGqNJlvhgwJb0fJoRImwHGplVxX98Xz7&#10;5ZySEJmtmQYrKroTgV7NPn+6bNxUjGENuhaeIIgN08ZVdB2jmxZF4GthWDgCJywaJXjDIqp+VdSe&#10;NYhudDEejU6LBnztPHARAn696Yx0lvGlFDw+SBlEJLqieLeYT5/PZTqL2SWbrjxza8X7a7B/uIVh&#10;ymLSAeqGRUY2Xv0BZRT3EEDGIw6mACkVF7kGrKYcvavmac2cyLVgc4Ib2hT+Hyy/3y48UXVFx5RY&#10;ZvCJHrFpzK60IOPUnsaFKXo9uYXvtYBiqrWV3qR/rIK0uaW7oaWijYTjx3Jydnp8dkIJR9vp8XmJ&#10;MsIUb9HOh/hVgCFJqKjH7LmTbHsXYue6d0nJAmhV3yqts5JoIq61J1uGD7xcjXOo3pjvUHffLkb4&#10;61NmViX3fIEDpCIV2ZWVpbjTIuFr+ygkdgcL6ZAHhA68/ln20NkzhUi82hBU5uu8C9JxH9T7pjCR&#10;uToEjj4KfMs2eOeMYOMQaJQF//dg2fljDw5qTWJsl21Phf6ll1DvkB4eurkJjt8qfKU7FuKCeRwU&#10;HCkc/viAh9TQVBR6iZI1+N8ffU/+yF+0UtLg4FU0/NowLyjR3ywy+6KcTNKkZmVycjZGxR9alocW&#10;uzHXgE9f4ppxPIvJP+q9KD2YF9wR85QVTcxyzF1RHv1euY7dQsAtw8V8nt1wOh2Ld/bJ8QSe+pxY&#10;+Ny+MO96qkYk+T3sh5RN3zG2802RFuabCFJlOqdOd33tXwAnO/Ox30JpdRzq2ettV85eAQAA//8D&#10;AFBLAwQUAAYACAAAACEAEw8FhuAAAAAJAQAADwAAAGRycy9kb3ducmV2LnhtbEyPQWvCQBCF7wX/&#10;wzKFXkrdGDDVmI2IIC0WCrX2vsmOSWp2NmQ3mv57p6f2No/3ePO9bD3aVlyw940jBbNpBAKpdKah&#10;SsHxc/e0AOGDJqNbR6jgBz2s88ldplPjrvSBl0OoBJeQT7WCOoQuldKXNVrtp65DYu/keqsDy76S&#10;ptdXLretjKMokVY3xB9q3eG2xvJ8GKwCv9js/Ns3vX6Nj8UQXtz+fXtMlHq4HzcrEAHH8BeGX3xG&#10;h5yZCjeQ8aJVEC+feUvgYwaC/Xm8nIMoOBjFCcg8k/8X5DcAAAD//wMAUEsBAi0AFAAGAAgAAAAh&#10;ALaDOJL+AAAA4QEAABMAAAAAAAAAAAAAAAAAAAAAAFtDb250ZW50X1R5cGVzXS54bWxQSwECLQAU&#10;AAYACAAAACEAOP0h/9YAAACUAQAACwAAAAAAAAAAAAAAAAAvAQAAX3JlbHMvLnJlbHNQSwECLQAU&#10;AAYACAAAACEAj8m4Fo0CAABzBQAADgAAAAAAAAAAAAAAAAAuAgAAZHJzL2Uyb0RvYy54bWxQSwEC&#10;LQAUAAYACAAAACEAEw8FhuAAAAAJAQAADwAAAAAAAAAAAAAAAADnBAAAZHJzL2Rvd25yZXYueG1s&#10;UEsFBgAAAAAEAAQA8wAAAPQFAAAAAA==&#10;" fillcolor="#cfcdcd [2894]" strokecolor="black [3200]" strokeweight="1pt">
                <v:textbox>
                  <w:txbxContent>
                    <w:p w:rsidR="00066440" w:rsidRPr="00066440" w:rsidRDefault="00066440" w:rsidP="00066440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microcontroller</w:t>
                      </w:r>
                    </w:p>
                  </w:txbxContent>
                </v:textbox>
              </v:rect>
            </w:pict>
          </mc:Fallback>
        </mc:AlternateContent>
      </w:r>
    </w:p>
    <w:p w:rsidR="00066440" w:rsidRPr="00CB73C1" w:rsidRDefault="00066440" w:rsidP="00CB73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3419475</wp:posOffset>
                </wp:positionH>
                <wp:positionV relativeFrom="paragraph">
                  <wp:posOffset>132080</wp:posOffset>
                </wp:positionV>
                <wp:extent cx="638175" cy="0"/>
                <wp:effectExtent l="0" t="76200" r="9525" b="9525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81D27A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269.25pt;margin-top:10.4pt;width:50.25pt;height: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a6y0gEAAPMDAAAOAAAAZHJzL2Uyb0RvYy54bWysU9uO0zAQfUfiHyy/06SLWKqo6Qp1gRcE&#10;FQsf4HXGjYVvGpsm+XvGTptdcZFWK14msT1n5pzj8fZmtIadAKP2ruXrVc0ZOOk77Y4t//7tw6sN&#10;ZzEJ1wnjHbR8gshvdi9fbIfQwJXvvekAGRVxsRlCy/uUQlNVUfZgRVz5AI4OlUcrEi3xWHUoBqpu&#10;TXVV19fV4LEL6CXESLu38yHflfpKgUxflIqQmGk5cUslYon3OVa7rWiOKEKv5ZmGeAYLK7Sjpkup&#10;W5EE+4n6j1JWS/TRq7SS3lZeKS2haCA16/o3NXe9CFC0kDkxLDbF/1dWfj4dkOmu5XRRTli6oruE&#10;Qh/7xN4h+oHtvXNko0e2yW4NITYE2rsDnlcxHDBLHxXa/CVRbCwOT4vDMCYmafP69Wb99g1n8nJU&#10;PeACxvQRvGX5p+XxTGPpvy4Gi9OnmKgzAS+A3NS4HJPQ5r3rWJoCCUmohTsayLQpPadUmf5MuPyl&#10;ycAM/wqKbCCKc5sygLA3yE6CRqf7sV6qUGaGKG3MAqoLt3+CzrkZBmUonwpcsktH79ICtNp5/FvX&#10;NF6oqjn/onrWmmXf+24q11fsoMkq/pxfQR7dx+sCf3iru18AAAD//wMAUEsDBBQABgAIAAAAIQA2&#10;W1cQ3QAAAAkBAAAPAAAAZHJzL2Rvd25yZXYueG1sTI/BTsMwDIbvSLxDZCRuLN2mja40nRCC44RY&#10;J8Qxa9ymWuNUTbqVt8eIAzva/vT7+/Pt5DpxxiG0nhTMZwkIpMqblhoFh/LtIQURoiajO0+o4BsD&#10;bIvbm1xnxl/oA8/72AgOoZBpBTbGPpMyVBadDjPfI/Gt9oPTkcehkWbQFw53nVwkyVo63RJ/sLrH&#10;F4vVaT86BXXZHKqv11SOXf3+WH7ajd2VO6Xu76bnJxARp/gPw68+q0PBTkc/kgmiU7BapitGFSwS&#10;rsDAernhcse/hSxyed2g+AEAAP//AwBQSwECLQAUAAYACAAAACEAtoM4kv4AAADhAQAAEwAAAAAA&#10;AAAAAAAAAAAAAAAAW0NvbnRlbnRfVHlwZXNdLnhtbFBLAQItABQABgAIAAAAIQA4/SH/1gAAAJQB&#10;AAALAAAAAAAAAAAAAAAAAC8BAABfcmVscy8ucmVsc1BLAQItABQABgAIAAAAIQDiTa6y0gEAAPMD&#10;AAAOAAAAAAAAAAAAAAAAAC4CAABkcnMvZTJvRG9jLnhtbFBLAQItABQABgAIAAAAIQA2W1cQ3QAA&#10;AAkBAAAPAAAAAAAAAAAAAAAAACwEAABkcnMvZG93bnJldi54bWxQSwUGAAAAAAQABADzAAAANgUA&#10;AAAA&#10;" strokecolor="black [3200]" strokeweight=".5pt">
                <v:stroke endarrow="block" joinstyle="miter"/>
              </v:shape>
            </w:pict>
          </mc:Fallback>
        </mc:AlternateContent>
      </w:r>
    </w:p>
    <w:p w:rsidR="00066440" w:rsidRPr="00CB73C1" w:rsidRDefault="00066440" w:rsidP="00CB73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83820</wp:posOffset>
                </wp:positionV>
                <wp:extent cx="409575" cy="19050"/>
                <wp:effectExtent l="0" t="76200" r="28575" b="7620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9575" cy="19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6578B2" id="Straight Arrow Connector 7" o:spid="_x0000_s1026" type="#_x0000_t32" style="position:absolute;margin-left:117pt;margin-top:6.6pt;width:32.25pt;height:1.5pt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epn3gEAAAEEAAAOAAAAZHJzL2Uyb0RvYy54bWysU12P0zAQfEfiP1h+p0lPlHJR0xPqAS8I&#10;qjuOd5+zbiz8pbVp0n/P2mkD4kBCiBcrtndmZ8abzc1oDTsCRu1dy5eLmjNw0nfaHVr+8Pndi9ec&#10;xSRcJ4x30PITRH6zff5sM4QGrnzvTQfIiMTFZggt71MKTVVF2YMVceEDOLpUHq1ItMVD1aEYiN2a&#10;6qquX1WDxy6glxAjnd5Ol3xb+JUCmT4pFSEx03LSlsqKZX3Ma7XdiOaAIvRanmWIf1BhhXbUdKa6&#10;FUmwb6ifUFkt0Uev0kJ6W3mltITigdws61/c3PciQPFC4cQwxxT/H638eNwj013L15w5YemJ7hMK&#10;fegTe4PoB7bzzlGMHtk6pzWE2BBo5/Z43sWwx2x9VGiZMjp8oUEoYZA9NpasT3PWMCYm6fBlfb1a&#10;rziTdLW8rlflKaqJJbMFjOk9eMvyR8vjWdSsZuogjh9iIh0EvAAy2Li8JqHNW9exdApkK6EW7mAg&#10;m6DyXFJlM5P88pVOBib4HSgKhWRObco4ws4gOwoapO7rcmahygxR2pgZVBf3fwSdazMMyoj+LXCu&#10;Lh29SzPQaufxd13TeJGqpvqL68lrtv3ou1N5zBIHzVnJ5/xP5EH+eV/gP/7c7XcAAAD//wMAUEsD&#10;BBQABgAIAAAAIQAu+PlF3wAAAAkBAAAPAAAAZHJzL2Rvd25yZXYueG1sTI/BTsMwEETvSPyDtUjc&#10;qFM3lBLiVAiJC6BSCpfe3HibRMTryHbbwNeznOC4M6PZN+VydL04YoidJw3TSQYCqfa2o0bDx/vj&#10;1QJETIas6T2hhi+MsKzOz0pTWH+iNzxuUiO4hGJhNLQpDYWUsW7RmTjxAxJ7ex+cSXyGRtpgTlzu&#10;eqmybC6d6Yg/tGbAhxbrz83BaXiZhtenm+1qn8cmfG/pOV/Htdf68mK8vwORcEx/YfjFZ3SomGnn&#10;D2Sj6DWoWc5bEhszBYID6nZxDWLHwlyBrEr5f0H1AwAA//8DAFBLAQItABQABgAIAAAAIQC2gziS&#10;/gAAAOEBAAATAAAAAAAAAAAAAAAAAAAAAABbQ29udGVudF9UeXBlc10ueG1sUEsBAi0AFAAGAAgA&#10;AAAhADj9If/WAAAAlAEAAAsAAAAAAAAAAAAAAAAALwEAAF9yZWxzLy5yZWxzUEsBAi0AFAAGAAgA&#10;AAAhAD5J6mfeAQAAAQQAAA4AAAAAAAAAAAAAAAAALgIAAGRycy9lMm9Eb2MueG1sUEsBAi0AFAAG&#10;AAgAAAAhAC74+UXfAAAACQEAAA8AAAAAAAAAAAAAAAAAOAQAAGRycy9kb3ducmV2LnhtbFBLBQYA&#10;AAAABAAEAPMAAABEBQAAAAA=&#10;" strokecolor="black [3200]" strokeweight=".5pt">
                <v:stroke endarrow="block" joinstyle="miter"/>
              </v:shape>
            </w:pict>
          </mc:Fallback>
        </mc:AlternateContent>
      </w:r>
    </w:p>
    <w:p w:rsidR="00066440" w:rsidRPr="00CB73C1" w:rsidRDefault="00066440" w:rsidP="00CB73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066440" w:rsidRPr="00CB73C1" w:rsidRDefault="00A51CCE" w:rsidP="00CB73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4857750</wp:posOffset>
                </wp:positionH>
                <wp:positionV relativeFrom="paragraph">
                  <wp:posOffset>93980</wp:posOffset>
                </wp:positionV>
                <wp:extent cx="9525" cy="342900"/>
                <wp:effectExtent l="38100" t="0" r="66675" b="571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5C07A9" id="Straight Arrow Connector 14" o:spid="_x0000_s1026" type="#_x0000_t32" style="position:absolute;margin-left:382.5pt;margin-top:7.4pt;width:.75pt;height:27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XD/2AEAAPgDAAAOAAAAZHJzL2Uyb0RvYy54bWysU9uO0zAQfUfiHyy/06RlF7FR0xXqAi8I&#10;ql34AK9jJxa2xxqbpv17xk6aRVwkhHiZxPacmXOOx9vbk7PsqDAa8C1fr2rOlJfQGd+3/Mvndy9e&#10;cxaT8J2w4FXLzyry293zZ9sxNGoDA9hOIaMiPjZjaPmQUmiqKspBORFXEJSnQw3oRKIl9lWHYqTq&#10;zlabun5VjYBdQJAqRtq9mw75rtTXWsn0SeuoErMtJ26pRCzxMcdqtxVNjyIMRs40xD+wcMJ4arqU&#10;uhNJsG9ofinljESIoNNKgqtAayNV0UBq1vVPah4GEVTRQubEsNgU/19Z+fF4QGY6ursrzrxwdEcP&#10;CYXph8TeIMLI9uA9+QjIKIX8GkNsCLb3B5xXMRwwiz9pdPlLstipeHxePFanxCRt3lxvrjmTdPDy&#10;anNTlxuonqABY3qvwLH80/I4U1k4rIvL4vghJmpOwAsg97U+xySMfes7ls6BxCQ0wvdWZeaUnlOq&#10;rGDiXP7S2aoJfq80eUEspzZlCtXeIjsKmp/u63qpQpkZoo21C6gu3P4ImnMzTJXJ/Fvgkl06gk8L&#10;0BkP+Luu6XShqqf8i+pJa5b9CN253GCxg8ar+DM/hTy/P64L/OnB7r4DAAD//wMAUEsDBBQABgAI&#10;AAAAIQADAvPl3gAAAAkBAAAPAAAAZHJzL2Rvd25yZXYueG1sTI/LTsMwEEX3SPyDNUjsqAOiTkjj&#10;VAjBskI0FWLpxpM4qh9R7LTh7xlWsBzdqzvnVNvFWXbGKQ7BS7hfZcDQt0EPvpdwaN7uCmAxKa+V&#10;DR4lfGOEbX19ValSh4v/wPM+9YxGfCyVBJPSWHIeW4NOxVUY0VPWhcmpROfUcz2pC407yx+yTHCn&#10;Bk8fjBrxxWB72s9OQtf0h/brteCz7d7z5tM8mV2zk/L2ZnneAEu4pL8y/OITOtTEdAyz15FZCblY&#10;k0ui4JEUqJALsQZ2lCCKAnhd8f8G9Q8AAAD//wMAUEsBAi0AFAAGAAgAAAAhALaDOJL+AAAA4QEA&#10;ABMAAAAAAAAAAAAAAAAAAAAAAFtDb250ZW50X1R5cGVzXS54bWxQSwECLQAUAAYACAAAACEAOP0h&#10;/9YAAACUAQAACwAAAAAAAAAAAAAAAAAvAQAAX3JlbHMvLnJlbHNQSwECLQAUAAYACAAAACEAgHlw&#10;/9gBAAD4AwAADgAAAAAAAAAAAAAAAAAuAgAAZHJzL2Uyb0RvYy54bWxQSwECLQAUAAYACAAAACEA&#10;AwLz5d4AAAAJAQAADwAAAAAAAAAAAAAAAAAyBAAAZHJzL2Rvd25yZXYueG1sUEsFBgAAAAAEAAQA&#10;8wAAAD0FAAAAAA==&#10;" strokecolor="black [3200]" strokeweight=".5pt">
                <v:stroke endarrow="block" joinstyle="miter"/>
              </v:shape>
            </w:pict>
          </mc:Fallback>
        </mc:AlternateContent>
      </w:r>
    </w:p>
    <w:p w:rsidR="00066440" w:rsidRPr="00CB73C1" w:rsidRDefault="00066440" w:rsidP="00CB73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066440" w:rsidRPr="00CB73C1" w:rsidRDefault="00066440" w:rsidP="00CB73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066440" w:rsidRPr="00CB73C1" w:rsidRDefault="00066440" w:rsidP="00CB73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8738F0" wp14:editId="5CA003F0">
                <wp:simplePos x="0" y="0"/>
                <wp:positionH relativeFrom="margin">
                  <wp:align>left</wp:align>
                </wp:positionH>
                <wp:positionV relativeFrom="paragraph">
                  <wp:posOffset>10160</wp:posOffset>
                </wp:positionV>
                <wp:extent cx="1476375" cy="638175"/>
                <wp:effectExtent l="0" t="0" r="28575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6381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6440" w:rsidRPr="00066440" w:rsidRDefault="00066440" w:rsidP="0006644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User alert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8738F0" id="Rectangle 6" o:spid="_x0000_s1029" style="position:absolute;left:0;text-align:left;margin-left:0;margin-top:.8pt;width:116.25pt;height:50.25pt;z-index:25166950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lUNjQIAAHMFAAAOAAAAZHJzL2Uyb0RvYy54bWysVFFPGzEMfp+0/xDlfVyvlAIVV1SBmCax&#10;gYCJ5zSXtNGSOEvS3nW/fk7ueq0Y2sO0Plzt2P4cO599dd0aTbbCBwW2ouXJiBJhOdTKrir6/eXu&#10;0wUlITJbMw1WVHQnAr2ef/xw1biZGMMadC08QRAbZo2r6DpGNyuKwNfCsHACTlg0SvCGRVT9qqg9&#10;axDd6GI8Gk2LBnztPHARAp7edkY6z/hSCh4fpAwiEl1RvFvMX5+/y/Qt5ldstvLMrRXvr8H+4RaG&#10;KYtJB6hbFhnZePUHlFHcQwAZTziYAqRUXOQasJpy9Kaa5zVzIteCzQluaFP4f7D82/bRE1VXdEqJ&#10;ZQaf6AmbxuxKCzJN7WlcmKHXs3v0vRZQTLW20pv0j1WQNrd0N7RUtJFwPCwn59PT8zNKONqmpxcl&#10;yghTHKKdD/GzAEOSUFGP2XMn2fY+xM5175KSBdCqvlNaZyXRRNxoT7YMH3i5GudQvTFfoe7OLkf4&#10;61NmViX3fIEjpCIV2ZWVpbjTIuFr+yQkdgcL6ZAHhA68/lH20NkzhUi82hBU5uu8CdJxH9T7pjCR&#10;uToEjt4LPGQbvHNGsHEINMqC/3uw7PyxB0e1JjG2yzZT4TQVlU6WUO+QHh66uQmO3yl8pXsW4iPz&#10;OCg4Ujj88QE/UkNTUeglStbgf713nvyRv2ilpMHBq2j4uWFeUKK/WGT2ZTmZpEnNyuTsfIyKP7Ys&#10;jy12Y24An77ENeN4FpN/1HtRejCvuCMWKSuamOWYu6I8+r1yE7uFgFuGi8Uiu+F0Ohbv7bPjCTz1&#10;ObHwpX1l3vVUjUjyb7AfUjZ7w9jON0VaWGwiSJXpfOhr/wI42ZmP/RZKq+NYz16HXTn/DQAA//8D&#10;AFBLAwQUAAYACAAAACEAHsUxWNsAAAAGAQAADwAAAGRycy9kb3ducmV2LnhtbEyPQUvDQBCF74L/&#10;YRnBi9hNI4YSsymlUBQFwVrvm+yYRLOzIbNp4793PNnjmze8971iPfteHXHkLpCB5SIBhVQH11Fj&#10;4PC+u12B4mjJ2T4QGvhBhnV5eVHY3IUTveFxHxslIcS5NdDGOORac92it7wIA5J4n2H0NoocG+1G&#10;e5Jw3+s0STLtbUfS0NoBty3W3/vJG+DVZscvX/T0Md9UU3wMz6/bQ2bM9dW8eQAVcY7/z/CHL+hQ&#10;ClMVJnKsegMyJMo1AyVmepfeg6pEJ+kSdFnoc/zyFwAA//8DAFBLAQItABQABgAIAAAAIQC2gziS&#10;/gAAAOEBAAATAAAAAAAAAAAAAAAAAAAAAABbQ29udGVudF9UeXBlc10ueG1sUEsBAi0AFAAGAAgA&#10;AAAhADj9If/WAAAAlAEAAAsAAAAAAAAAAAAAAAAALwEAAF9yZWxzLy5yZWxzUEsBAi0AFAAGAAgA&#10;AAAhANIuVQ2NAgAAcwUAAA4AAAAAAAAAAAAAAAAALgIAAGRycy9lMm9Eb2MueG1sUEsBAi0AFAAG&#10;AAgAAAAhAB7FMVjbAAAABgEAAA8AAAAAAAAAAAAAAAAA5wQAAGRycy9kb3ducmV2LnhtbFBLBQYA&#10;AAAABAAEAPMAAADvBQAAAAA=&#10;" fillcolor="#cfcdcd [2894]" strokecolor="black [3200]" strokeweight="1pt">
                <v:textbox>
                  <w:txbxContent>
                    <w:p w:rsidR="00066440" w:rsidRPr="00066440" w:rsidRDefault="00066440" w:rsidP="00066440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User alert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CB73C1"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8738F0" wp14:editId="5CA003F0">
                <wp:simplePos x="0" y="0"/>
                <wp:positionH relativeFrom="column">
                  <wp:posOffset>2076450</wp:posOffset>
                </wp:positionH>
                <wp:positionV relativeFrom="paragraph">
                  <wp:posOffset>10160</wp:posOffset>
                </wp:positionV>
                <wp:extent cx="1476375" cy="63817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6381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6440" w:rsidRPr="00066440" w:rsidRDefault="00066440" w:rsidP="0006644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Web dashboard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8738F0" id="Rectangle 5" o:spid="_x0000_s1030" style="position:absolute;left:0;text-align:left;margin-left:163.5pt;margin-top:.8pt;width:116.25pt;height:50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IkCjQIAAHMFAAAOAAAAZHJzL2Uyb0RvYy54bWysVE1v2zAMvQ/YfxB0Xx2n6VdQpwhadBjQ&#10;tUXboWdFlhJhkqhJSuzs15eSHSfoih2G5eCQIvkoUo+8vGqNJhvhgwJb0fJoRImwHGpllxX98XL7&#10;5ZySEJmtmQYrKroVgV7NPn+6bNxUjGEFuhaeIIgN08ZVdBWjmxZF4CthWDgCJywaJXjDIqp+WdSe&#10;NYhudDEejU6LBnztPHARAp7edEY6y/hSCh4fpAwiEl1RvFvMX5+/i/QtZpdsuvTMrRTvr8H+4RaG&#10;KYtJB6gbFhlZe/UHlFHcQwAZjziYAqRUXOQasJpy9K6a5xVzIteCzQluaFP4f7D8fvPoiaorekKJ&#10;ZQaf6AmbxuxSC3KS2tO4MEWvZ/foey2gmGptpTfpH6sgbW7pdmipaCPheFhOzk6PzxCbo+30+LxE&#10;GWGKfbTzIX4VYEgSKuoxe+4k29yF2LnuXFKyAFrVt0rrrCSaiGvtyYbhAy+W4xyq1+Y71N3ZxQh/&#10;fcrMquSeL3CAVKQiu7KyFLdaJHxtn4TE7mAhHfKA0IHXP8seOnumEIlXG4LKfJ13QTrugnrfFCYy&#10;V4fA0UeB+2yDd84INg6BRlnwfw+WnT/24KDWJMZ20WYqTFJR6WQB9Rbp4aGbm+D4rcJXumMhPjKP&#10;g4IjhcMfH/AjNTQVhV6iZAX+90fnyR/5i1ZKGhy8ioZfa+YFJfqbRWZflJNJmtSsTE7Oxqj4Q8vi&#10;0GLX5hrw6UtcM45nMflHvROlB/OKO2KesqKJWY65K8qj3ynXsVsIuGW4mM+zG06nY/HOPjuewFOf&#10;Ewtf2lfmXU/ViCS/h92Qsuk7xna+KdLCfB1BqkznfV/7F8DJznzst1BaHYd69trvytkbAAAA//8D&#10;AFBLAwQUAAYACAAAACEAEjNOod8AAAAJAQAADwAAAGRycy9kb3ducmV2LnhtbEyPQUvDQBCF70L/&#10;wzIFL2I3jSTWmE0phaIoCNZ632SnSWp2NmQ3bfz3jic9Pr7hzffy9WQ7ccbBt44ULBcRCKTKmZZq&#10;BYeP3e0KhA+ajO4coYJv9LAuZle5zoy70Due96EWXEI+0wqaEPpMSl81aLVfuB6J2dENVgeOQy3N&#10;oC9cbjsZR1EqrW6JPzS6x22D1dd+tAr8arPzryd6/pxuyjE8uZe37SFV6no+bR5BBJzC3zH86rM6&#10;FOxUupGMF52Cu/ietwQGKQjmSfKQgCg5R/ESZJHL/wuKHwAAAP//AwBQSwECLQAUAAYACAAAACEA&#10;toM4kv4AAADhAQAAEwAAAAAAAAAAAAAAAAAAAAAAW0NvbnRlbnRfVHlwZXNdLnhtbFBLAQItABQA&#10;BgAIAAAAIQA4/SH/1gAAAJQBAAALAAAAAAAAAAAAAAAAAC8BAABfcmVscy8ucmVsc1BLAQItABQA&#10;BgAIAAAAIQBF7IkCjQIAAHMFAAAOAAAAAAAAAAAAAAAAAC4CAABkcnMvZTJvRG9jLnhtbFBLAQIt&#10;ABQABgAIAAAAIQASM06h3wAAAAkBAAAPAAAAAAAAAAAAAAAAAOcEAABkcnMvZG93bnJldi54bWxQ&#10;SwUGAAAAAAQABADzAAAA8wUAAAAA&#10;" fillcolor="#cfcdcd [2894]" strokecolor="black [3200]" strokeweight="1pt">
                <v:textbox>
                  <w:txbxContent>
                    <w:p w:rsidR="00066440" w:rsidRPr="00066440" w:rsidRDefault="00066440" w:rsidP="00066440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Web dashboard</w:t>
                      </w:r>
                    </w:p>
                  </w:txbxContent>
                </v:textbox>
              </v:rect>
            </w:pict>
          </mc:Fallback>
        </mc:AlternateContent>
      </w:r>
      <w:r w:rsidRPr="00CB73C1"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68738F0" wp14:editId="5CA003F0">
                <wp:simplePos x="0" y="0"/>
                <wp:positionH relativeFrom="column">
                  <wp:posOffset>4143375</wp:posOffset>
                </wp:positionH>
                <wp:positionV relativeFrom="paragraph">
                  <wp:posOffset>10160</wp:posOffset>
                </wp:positionV>
                <wp:extent cx="1476375" cy="63817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6381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6440" w:rsidRPr="00066440" w:rsidRDefault="00066440" w:rsidP="0006644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M</w:t>
                            </w:r>
                            <w:r w:rsidR="00A51CCE">
                              <w:rPr>
                                <w:lang w:val="en-US"/>
                              </w:rPr>
                              <w:t xml:space="preserve">L </w:t>
                            </w:r>
                            <w:r>
                              <w:rPr>
                                <w:lang w:val="en-US"/>
                              </w:rPr>
                              <w:t>model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8738F0" id="Rectangle 4" o:spid="_x0000_s1031" style="position:absolute;left:0;text-align:left;margin-left:326.25pt;margin-top:.8pt;width:116.25pt;height:50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awxjAIAAHMFAAAOAAAAZHJzL2Uyb0RvYy54bWysVE1v2zAMvQ/YfxB0Xx2n6VdQpwhadBjQ&#10;tUXboWdFlhJhkqhJSuzs15eSHSfoih2G5eCQIvkoUo+8vGqNJhvhgwJb0fJoRImwHGpllxX98XL7&#10;5ZySEJmtmQYrKroVgV7NPn+6bNxUjGEFuhaeIIgN08ZVdBWjmxZF4CthWDgCJywaJXjDIqp+WdSe&#10;NYhudDEejU6LBnztPHARAp7edEY6y/hSCh4fpAwiEl1RvFvMX5+/i/QtZpdsuvTMrRTvr8H+4RaG&#10;KYtJB6gbFhlZe/UHlFHcQwAZjziYAqRUXOQasJpy9K6a5xVzIteCzQluaFP4f7D8fvPoiaorOqHE&#10;MoNP9IRNY3apBZmk9jQuTNHr2T36Xgsoplpb6U36xypIm1u6HVoq2kg4HpaTs9PjsxNKONpOj89L&#10;lBGm2Ec7H+JXAYYkoaIes+dOss1diJ3rziUlC6BVfau0zkqiibjWnmwYPvBiOc6hem2+Q92dXYzw&#10;16fMrEru+QIHSEUqsisrS3GrRcLX9klI7A4W0iEPCB14/bPsobNnCpF4tSGozNd5F6TjLqj3TWEi&#10;c3UIHH0UuM82eOeMYOMQaJQF//dg2fljDw5qTWJsF22mQn6idLKAeov08NDNTXD8VuEr3bEQH5nH&#10;QcGRwuGPD/iRGpqKQi9RsgL/+6Pz5I/8RSslDQ5eRcOvNfOCEv3NIrMvyskkTWpWJidnY1T8oWVx&#10;aLFrcw349CWuGcezmPyj3onSg3nFHTFPWdHELMfcFeXR75Tr2C0E3DJczOfZDafTsXhnnx1P4KnP&#10;iYUv7SvzrqdqRJLfw25I2fQdYzvfFGlhvo4gVabzvq/9C+BkZz72WyitjkM9e+135ewNAAD//wMA&#10;UEsDBBQABgAIAAAAIQBhX3iZ3QAAAAkBAAAPAAAAZHJzL2Rvd25yZXYueG1sTI/NSsNAFIX3gu8w&#10;3IIbsZMGEkLMpJRCURQK1rqfZK5JbOZOyEza+Pberuzy8B3OT7GebS/OOPrOkYLVMgKBVDvTUaPg&#10;+Ll7ykD4oMno3hEq+EUP6/L+rtC5cRf6wPMhNIJDyOdaQRvCkEvp6xat9ks3IDH7dqPVgeXYSDPq&#10;C4fbXsZRlEqrO+KGVg+4bbE+HSarwGebnX//odev+bGawot722+PqVIPi3nzDCLgHP7NcJ3P06Hk&#10;TZWbyHjRK0iTOGErgxQE8yxL+FvFOopXIMtC3j4o/wAAAP//AwBQSwECLQAUAAYACAAAACEAtoM4&#10;kv4AAADhAQAAEwAAAAAAAAAAAAAAAAAAAAAAW0NvbnRlbnRfVHlwZXNdLnhtbFBLAQItABQABgAI&#10;AAAAIQA4/SH/1gAAAJQBAAALAAAAAAAAAAAAAAAAAC8BAABfcmVscy8ucmVsc1BLAQItABQABgAI&#10;AAAAIQBBLawxjAIAAHMFAAAOAAAAAAAAAAAAAAAAAC4CAABkcnMvZTJvRG9jLnhtbFBLAQItABQA&#10;BgAIAAAAIQBhX3iZ3QAAAAkBAAAPAAAAAAAAAAAAAAAAAOYEAABkcnMvZG93bnJldi54bWxQSwUG&#10;AAAAAAQABADzAAAA8AUAAAAA&#10;" fillcolor="#cfcdcd [2894]" strokecolor="black [3200]" strokeweight="1pt">
                <v:textbox>
                  <w:txbxContent>
                    <w:p w:rsidR="00066440" w:rsidRPr="00066440" w:rsidRDefault="00066440" w:rsidP="00066440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M</w:t>
                      </w:r>
                      <w:r w:rsidR="00A51CCE">
                        <w:rPr>
                          <w:lang w:val="en-US"/>
                        </w:rPr>
                        <w:t xml:space="preserve">L </w:t>
                      </w:r>
                      <w:r>
                        <w:rPr>
                          <w:lang w:val="en-US"/>
                        </w:rPr>
                        <w:t>model</w:t>
                      </w:r>
                    </w:p>
                  </w:txbxContent>
                </v:textbox>
              </v:rect>
            </w:pict>
          </mc:Fallback>
        </mc:AlternateContent>
      </w:r>
    </w:p>
    <w:p w:rsidR="00066440" w:rsidRPr="00CB73C1" w:rsidRDefault="00066440" w:rsidP="00CB73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3562350</wp:posOffset>
                </wp:positionH>
                <wp:positionV relativeFrom="paragraph">
                  <wp:posOffset>106045</wp:posOffset>
                </wp:positionV>
                <wp:extent cx="638175" cy="19050"/>
                <wp:effectExtent l="38100" t="76200" r="0" b="7620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8175" cy="19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AD27C6" id="Straight Arrow Connector 10" o:spid="_x0000_s1026" type="#_x0000_t32" style="position:absolute;margin-left:280.5pt;margin-top:8.35pt;width:50.25pt;height:1.5pt;flip:x 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MLA4wEAAA0EAAAOAAAAZHJzL2Uyb0RvYy54bWysU02P0zAQvSPxHyzfadJFuyxV0xXq8nFA&#10;ULELd68zbiz8pbFpkn/P2EkDWkBCiIs1tue9mfc83t4M1rATYNTeNXy9qjkDJ32r3bHhn+/fPLvm&#10;LCbhWmG8g4aPEPnN7umTbR82cOE7b1pARiQubvrQ8C6lsKmqKDuwIq58AEeXyqMVibZ4rFoUPbFb&#10;U13U9VXVe2wDegkx0untdMl3hV8pkOmjUhESMw2n3lJZsawPea12W7E5ogidlnMb4h+6sEI7KrpQ&#10;3Yok2DfUv1BZLdFHr9JKelt5pbSEooHUrOtHau46EaBoIXNiWGyK/49WfjgdkOmW3o7sccLSG90l&#10;FPrYJfYK0fds750jHz0ySiG/+hA3BNu7A867GA6YxQ8KLVNGh3dEx0v0JUf5jqSyofg+Lr7DkJik&#10;w6vn1+sXl5xJulq/rC9LmWriy9iAMb0Fb1kOGh7n/pbGpgri9D4m6oiAZ0AGG5fXJLR57VqWxkAK&#10;E2rhjgayHErPKVWWNQkpURoNTPBPoMgganMqU0YT9gbZSdBQtV/XCwtlZojSxiyguqj/I2jOzTAo&#10;4/q3wCW7VPQuLUCrncffVU3DuVU15Z9VT1qz7AffjuVZix00c8Wf+X/kof55X+A/fvHuOwAAAP//&#10;AwBQSwMEFAAGAAgAAAAhAG2O8q/cAAAACQEAAA8AAABkcnMvZG93bnJldi54bWxMj81OwzAQhO9I&#10;vIO1lbhRJ6C6NI1TAaI3Lk15ADfe/KjxOoqdJrw9ywmOOzOa/SY/LK4XNxxD50lDuk5AIFXedtRo&#10;+DofH19AhGjImt4TavjGAIfi/i43mfUznfBWxkZwCYXMaGhjHDIpQ9WiM2HtByT2aj86E/kcG2lH&#10;M3O56+VTkijpTEf8oTUDvrdYXcvJaZDhPJ2el/la1Th/1uWHPb41O60fVsvrHkTEJf6F4Ref0aFg&#10;poufyAbRa9iolLdENtQWBAeUSjcgLizstiCLXP5fUPwAAAD//wMAUEsBAi0AFAAGAAgAAAAhALaD&#10;OJL+AAAA4QEAABMAAAAAAAAAAAAAAAAAAAAAAFtDb250ZW50X1R5cGVzXS54bWxQSwECLQAUAAYA&#10;CAAAACEAOP0h/9YAAACUAQAACwAAAAAAAAAAAAAAAAAvAQAAX3JlbHMvLnJlbHNQSwECLQAUAAYA&#10;CAAAACEAcXjCwOMBAAANBAAADgAAAAAAAAAAAAAAAAAuAgAAZHJzL2Uyb0RvYy54bWxQSwECLQAU&#10;AAYACAAAACEAbY7yr9wAAAAJAQAADwAAAAAAAAAAAAAAAAA9BAAAZHJzL2Rvd25yZXYueG1sUEsF&#10;BgAAAAAEAAQA8wAAAEYFAAAAAA==&#10;" strokecolor="black [3200]" strokeweight=".5pt">
                <v:stroke endarrow="block" joinstyle="miter"/>
              </v:shape>
            </w:pict>
          </mc:Fallback>
        </mc:AlternateContent>
      </w:r>
    </w:p>
    <w:p w:rsidR="00066440" w:rsidRPr="00066440" w:rsidRDefault="00A51CCE" w:rsidP="00CB73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1476375</wp:posOffset>
                </wp:positionH>
                <wp:positionV relativeFrom="paragraph">
                  <wp:posOffset>12700</wp:posOffset>
                </wp:positionV>
                <wp:extent cx="619125" cy="0"/>
                <wp:effectExtent l="38100" t="76200" r="0" b="9525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191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CDCC0D" id="Straight Arrow Connector 13" o:spid="_x0000_s1026" type="#_x0000_t32" style="position:absolute;margin-left:116.25pt;margin-top:1pt;width:48.75pt;height:0;flip:x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OKA2QEAAP8DAAAOAAAAZHJzL2Uyb0RvYy54bWysU9uO0zAUfEfiHyy/06RFrCBqukJdLg8I&#10;KhY+wOvYiYXtYx2bJv17jp00IC4SQrxYvpwZz4yP97eTs+ysMBrwLd9uas6Ul9AZ37f886fXT55z&#10;FpPwnbDgVcsvKvLbw+NH+zE0agcD2E4hIxIfmzG0fEgpNFUV5aCciBsIytOhBnQi0RL7qkMxEruz&#10;1a6ub6oRsAsIUsVIu3fzIT8Ufq2VTB+0jiox23LSlsqIZXzIY3XYi6ZHEQYjFxniH1Q4YTxdulLd&#10;iSTYVzS/UDkjESLotJHgKtDaSFU8kJtt/ZOb+0EEVbxQODGsMcX/Ryvfn0/ITEdv95QzLxy90X1C&#10;YfohsZeIMLIjeE85AjIqobzGEBuCHf0Jl1UMJ8zmJ42OaWvCW6IrcZBBNpW0L2vaakpM0ubN9sV2&#10;94wzeT2qZobMFDCmNwocy5OWx0XRKmVmF+d3MZEGAl4BGWx9HpMw9pXvWLoE8pTQCN9blQ1QeS6p&#10;spFZepmli1Uz/KPSFAlJnK8pzaiOFtlZUBt1X7YrC1VmiDbWrqC6OP8jaKnNMFUa9G+Ba3W5EXxa&#10;gc54wN/dmqarVD3XX13PXrPtB+gu5SFLHNRlJZ/lR+Q2/nFd4N//7eEbAAAA//8DAFBLAwQUAAYA&#10;CAAAACEAsojQLNwAAAAHAQAADwAAAGRycy9kb3ducmV2LnhtbEyPQU/CQBCF7yb8h82YeJMtLYKp&#10;3RJj4kWNIHjhtnSHtqE72+wuUP31jl7w9l7ey5tvisVgO3FCH1pHCibjBARS5UxLtYLPzfPtPYgQ&#10;NRndOUIFXxhgUY6uCp0bd6YPPK1jLXiEQq4VNDH2uZShatDqMHY9Emd7562ObH0tjddnHredTJNk&#10;Jq1uiS80usenBqvD+mgVvE388mW+fd9PQ+2/t/Q6XYWVU+rmenh8ABFxiJcy/OIzOpTMtHNHMkF0&#10;CtIsveMqC36J8yxLWOz+vCwL+Z+//AEAAP//AwBQSwECLQAUAAYACAAAACEAtoM4kv4AAADhAQAA&#10;EwAAAAAAAAAAAAAAAAAAAAAAW0NvbnRlbnRfVHlwZXNdLnhtbFBLAQItABQABgAIAAAAIQA4/SH/&#10;1gAAAJQBAAALAAAAAAAAAAAAAAAAAC8BAABfcmVscy8ucmVsc1BLAQItABQABgAIAAAAIQDWjOKA&#10;2QEAAP8DAAAOAAAAAAAAAAAAAAAAAC4CAABkcnMvZTJvRG9jLnhtbFBLAQItABQABgAIAAAAIQCy&#10;iNAs3AAAAAcBAAAPAAAAAAAAAAAAAAAAADMEAABkcnMvZG93bnJldi54bWxQSwUGAAAAAAQABADz&#10;AAAAPAUAAAAA&#10;" strokecolor="black [3200]" strokeweight=".5pt">
                <v:stroke endarrow="block" joinstyle="miter"/>
              </v:shape>
            </w:pict>
          </mc:Fallback>
        </mc:AlternateContent>
      </w:r>
      <w:r w:rsidR="00066440"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Explanation:</w:t>
      </w:r>
    </w:p>
    <w:p w:rsidR="00066440" w:rsidRPr="00CB73C1" w:rsidRDefault="00066440" w:rsidP="00CB73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066440" w:rsidRPr="00066440" w:rsidRDefault="00066440" w:rsidP="00CB73C1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Wearable Sensors: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Collect heart rate, </w:t>
      </w:r>
      <w:proofErr w:type="spellStart"/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SpO</w:t>
      </w:r>
      <w:proofErr w:type="spellEnd"/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₂, body temperature, and activity data.</w:t>
      </w:r>
    </w:p>
    <w:p w:rsidR="00066440" w:rsidRPr="00066440" w:rsidRDefault="00066440" w:rsidP="00CB73C1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IoT Microcontroller: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ESP32 / Arduino Nano 33 IoT collects sensor data and transmits via Bluetooth/Wi-Fi.</w:t>
      </w:r>
    </w:p>
    <w:p w:rsidR="00066440" w:rsidRPr="00066440" w:rsidRDefault="00066440" w:rsidP="00CB73C1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Cloud / Database: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Stores historical and real-time data for analysis.</w:t>
      </w:r>
    </w:p>
    <w:p w:rsidR="00066440" w:rsidRPr="00066440" w:rsidRDefault="00066440" w:rsidP="00CB73C1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ML Model: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Detects abnormal health patterns, predicts risks, and provides personalized suggestions.</w:t>
      </w:r>
    </w:p>
    <w:p w:rsidR="00066440" w:rsidRPr="00066440" w:rsidRDefault="00066440" w:rsidP="00CB73C1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Dashboard: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Displays metrics, trends, and alerts to the user.</w:t>
      </w:r>
    </w:p>
    <w:p w:rsidR="00066440" w:rsidRPr="00066440" w:rsidRDefault="00066440" w:rsidP="00CB73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3" style="width:0;height:1.5pt" o:hralign="center" o:hrstd="t" o:hr="t" fillcolor="#a0a0a0" stroked="f"/>
        </w:pic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2.2 Sensors and Components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58"/>
        <w:gridCol w:w="1686"/>
        <w:gridCol w:w="1453"/>
        <w:gridCol w:w="3429"/>
      </w:tblGrid>
      <w:tr w:rsidR="00066440" w:rsidRPr="00066440" w:rsidTr="0006644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Parameter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Range / Specs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Application</w:t>
            </w:r>
          </w:p>
        </w:tc>
      </w:tr>
      <w:tr w:rsidR="00066440" w:rsidRPr="00066440" w:rsidTr="000664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Heart Rate Sensor (PPG)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HR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40–220 bpm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Detect heart rate trends / anomalies</w:t>
            </w:r>
          </w:p>
        </w:tc>
      </w:tr>
      <w:tr w:rsidR="00066440" w:rsidRPr="00066440" w:rsidTr="000664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SpO</w:t>
            </w:r>
            <w:proofErr w:type="spellEnd"/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₂ Sensor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Blood Oxygen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70–100%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Detect hypoxia / oxygen deficiency</w:t>
            </w:r>
          </w:p>
        </w:tc>
      </w:tr>
      <w:tr w:rsidR="00066440" w:rsidRPr="00066440" w:rsidTr="000664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Temperature Sensor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Body Temp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35–42°C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Detect fever or abnormal temp</w:t>
            </w:r>
          </w:p>
        </w:tc>
      </w:tr>
      <w:tr w:rsidR="00066440" w:rsidRPr="00066440" w:rsidTr="000664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Accelerometer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Activity / Steps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±16g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Track movement, fall detection</w:t>
            </w:r>
          </w:p>
        </w:tc>
      </w:tr>
      <w:tr w:rsidR="00066440" w:rsidRPr="00066440" w:rsidTr="000664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Microcontroller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ESP32 / Arduino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Wi-Fi / BLE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Collects and transmits data</w:t>
            </w:r>
          </w:p>
        </w:tc>
      </w:tr>
      <w:tr w:rsidR="00066440" w:rsidRPr="00066440" w:rsidTr="000664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Battery / Power Supply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3.7V Li-ion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Portable operation</w:t>
            </w:r>
          </w:p>
        </w:tc>
      </w:tr>
      <w:tr w:rsidR="00066440" w:rsidRPr="00066440" w:rsidTr="000664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Cloud Platform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Firebase / AWS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Stores and processes data</w:t>
            </w:r>
          </w:p>
        </w:tc>
      </w:tr>
      <w:tr w:rsidR="00066440" w:rsidRPr="00066440" w:rsidTr="000664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Mobile / Web App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Real-time visualization and alerts</w:t>
            </w:r>
          </w:p>
        </w:tc>
      </w:tr>
    </w:tbl>
    <w:p w:rsidR="00066440" w:rsidRPr="00066440" w:rsidRDefault="00066440" w:rsidP="00CB73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4" style="width:0;height:1.5pt" o:hralign="center" o:hrstd="t" o:hr="t" fillcolor="#a0a0a0" stroked="f"/>
        </w:pic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2.3 Wearable vs Traditional Monitoring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8"/>
        <w:gridCol w:w="2467"/>
        <w:gridCol w:w="3848"/>
      </w:tblGrid>
      <w:tr w:rsidR="00066440" w:rsidRPr="00066440" w:rsidTr="0006644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Aspect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Traditional Monitoring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Wearable IoT Monitoring</w:t>
            </w:r>
          </w:p>
        </w:tc>
      </w:tr>
      <w:tr w:rsidR="00066440" w:rsidRPr="00066440" w:rsidTr="000664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Data Collection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Intermittent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Continuous, real-time</w:t>
            </w:r>
          </w:p>
        </w:tc>
      </w:tr>
      <w:tr w:rsidR="00066440" w:rsidRPr="00066440" w:rsidTr="000664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Alerts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Manual / delayed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Automated, instant</w:t>
            </w:r>
          </w:p>
        </w:tc>
      </w:tr>
      <w:tr w:rsidR="00066440" w:rsidRPr="00066440" w:rsidTr="000664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Data Storage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Manual / offline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Cloud / secure storage</w:t>
            </w:r>
          </w:p>
        </w:tc>
      </w:tr>
      <w:tr w:rsidR="00066440" w:rsidRPr="00066440" w:rsidTr="000664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Health Insights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Limited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ML-based predictive recommendations</w:t>
            </w:r>
          </w:p>
        </w:tc>
      </w:tr>
      <w:tr w:rsidR="00066440" w:rsidRPr="00066440" w:rsidTr="000664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User Engagement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Low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High (feedback + recommendations)</w:t>
            </w:r>
          </w:p>
        </w:tc>
      </w:tr>
    </w:tbl>
    <w:p w:rsidR="00066440" w:rsidRPr="00066440" w:rsidRDefault="00066440" w:rsidP="00CB73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5" style="width:0;height:1.5pt" o:hralign="center" o:hrstd="t" o:hr="t" fillcolor="#a0a0a0" stroked="f"/>
        </w:pic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Chapter 3: System Implementation</w: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3.1 Hardware Integration</w:t>
      </w:r>
    </w:p>
    <w:p w:rsidR="00066440" w:rsidRPr="00066440" w:rsidRDefault="00066440" w:rsidP="00CB73C1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Sensors mounted on wearable device (wristband, chest strap).</w:t>
      </w:r>
    </w:p>
    <w:p w:rsidR="00066440" w:rsidRPr="00066440" w:rsidRDefault="00066440" w:rsidP="00CB73C1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IoT microcontroller collects sensor data at regular intervals.</w:t>
      </w:r>
    </w:p>
    <w:p w:rsidR="00066440" w:rsidRPr="00066440" w:rsidRDefault="00066440" w:rsidP="00CB73C1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Wireless transmission via BLE or Wi-Fi to cloud/mobile.</w: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3.2 Software Flow</w:t>
      </w:r>
    </w:p>
    <w:p w:rsidR="00066440" w:rsidRPr="00066440" w:rsidRDefault="00066440" w:rsidP="00CB73C1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Data Acquisition: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Sensors measure HR, </w:t>
      </w:r>
      <w:proofErr w:type="spellStart"/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SpO</w:t>
      </w:r>
      <w:proofErr w:type="spellEnd"/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₂, temperature, activity continuously.</w:t>
      </w:r>
    </w:p>
    <w:p w:rsidR="00066440" w:rsidRPr="00066440" w:rsidRDefault="00066440" w:rsidP="00CB73C1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Data Upload: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Microcontroller sends data to cloud platform in real-time.</w:t>
      </w:r>
    </w:p>
    <w:p w:rsidR="00066440" w:rsidRPr="00066440" w:rsidRDefault="00066440" w:rsidP="00CB73C1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ML Analysis:</w:t>
      </w:r>
    </w:p>
    <w:p w:rsidR="00066440" w:rsidRPr="00066440" w:rsidRDefault="00066440" w:rsidP="00CB73C1">
      <w:pPr>
        <w:numPr>
          <w:ilvl w:val="1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Feature extraction (average HR, HRV, </w:t>
      </w:r>
      <w:proofErr w:type="spellStart"/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SpO</w:t>
      </w:r>
      <w:proofErr w:type="spellEnd"/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₂ trends)</w:t>
      </w:r>
    </w:p>
    <w:p w:rsidR="00066440" w:rsidRPr="00066440" w:rsidRDefault="00066440" w:rsidP="00CB73C1">
      <w:pPr>
        <w:numPr>
          <w:ilvl w:val="1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ML algorithm (Random Forest, Decision Tree, ANN, or LSTM) detects anomalies and predicts health risks.</w:t>
      </w:r>
    </w:p>
    <w:p w:rsidR="00066440" w:rsidRPr="00066440" w:rsidRDefault="00066440" w:rsidP="00CB73C1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Dashboard Visualization:</w:t>
      </w:r>
    </w:p>
    <w:p w:rsidR="00066440" w:rsidRPr="00066440" w:rsidRDefault="00066440" w:rsidP="00CB73C1">
      <w:pPr>
        <w:numPr>
          <w:ilvl w:val="1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Graphs of health metrics</w:t>
      </w:r>
    </w:p>
    <w:p w:rsidR="00066440" w:rsidRPr="00066440" w:rsidRDefault="00066440" w:rsidP="00CB73C1">
      <w:pPr>
        <w:numPr>
          <w:ilvl w:val="1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Alerts for abnormal readings</w:t>
      </w:r>
    </w:p>
    <w:p w:rsidR="00066440" w:rsidRPr="00066440" w:rsidRDefault="00066440" w:rsidP="00CB73C1">
      <w:pPr>
        <w:numPr>
          <w:ilvl w:val="1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Personalized recommendations</w:t>
      </w:r>
    </w:p>
    <w:p w:rsidR="00066440" w:rsidRPr="00066440" w:rsidRDefault="00066440" w:rsidP="00CB73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6" style="width:0;height:1.5pt" o:hralign="center" o:hrstd="t" o:hr="t" fillcolor="#a0a0a0" stroked="f"/>
        </w:pic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3.3 Example Dataset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5"/>
        <w:gridCol w:w="1107"/>
        <w:gridCol w:w="1046"/>
        <w:gridCol w:w="1150"/>
        <w:gridCol w:w="1493"/>
        <w:gridCol w:w="915"/>
      </w:tblGrid>
      <w:tr w:rsidR="00066440" w:rsidRPr="00066440" w:rsidTr="0006644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Timestamp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HR (bpm)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proofErr w:type="spellStart"/>
            <w:r w:rsidRPr="000664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SpO</w:t>
            </w:r>
            <w:proofErr w:type="spellEnd"/>
            <w:r w:rsidRPr="000664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₂ (%)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Temp (°C)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Activity Level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Status</w:t>
            </w:r>
          </w:p>
        </w:tc>
      </w:tr>
      <w:tr w:rsidR="00066440" w:rsidRPr="00066440" w:rsidTr="000664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08:00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36.5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Low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Normal</w:t>
            </w:r>
          </w:p>
        </w:tc>
      </w:tr>
      <w:tr w:rsidR="00066440" w:rsidRPr="00066440" w:rsidTr="000664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12:00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95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37.8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Warning</w:t>
            </w:r>
          </w:p>
        </w:tc>
      </w:tr>
      <w:tr w:rsidR="00066440" w:rsidRPr="00066440" w:rsidTr="000664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18:00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110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38.5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:rsidR="00066440" w:rsidRPr="00066440" w:rsidRDefault="00066440" w:rsidP="00CB73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6644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Alert</w:t>
            </w:r>
          </w:p>
        </w:tc>
      </w:tr>
    </w:tbl>
    <w:p w:rsidR="00066440" w:rsidRPr="00066440" w:rsidRDefault="00066440" w:rsidP="00CB73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7" style="width:0;height:1.5pt" o:hralign="center" o:hrstd="t" o:hr="t" fillcolor="#a0a0a0" stroked="f"/>
        </w:pic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Chapter 4: Working of the System</w:t>
      </w:r>
    </w:p>
    <w:p w:rsidR="00066440" w:rsidRPr="00066440" w:rsidRDefault="00066440" w:rsidP="00CB73C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Power on wearable → sensors initialized</w:t>
      </w:r>
    </w:p>
    <w:p w:rsidR="00066440" w:rsidRPr="00066440" w:rsidRDefault="00066440" w:rsidP="00CB73C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Continuous measurement of health metrics</w:t>
      </w:r>
    </w:p>
    <w:p w:rsidR="00066440" w:rsidRPr="00066440" w:rsidRDefault="00066440" w:rsidP="00CB73C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Data transmitted to cloud / mobile dashboard</w:t>
      </w:r>
    </w:p>
    <w:p w:rsidR="00066440" w:rsidRPr="00066440" w:rsidRDefault="00066440" w:rsidP="00CB73C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ML </w:t>
      </w:r>
      <w:proofErr w:type="spellStart"/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analyzes</w:t>
      </w:r>
      <w:proofErr w:type="spellEnd"/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live + historical data</w:t>
      </w:r>
    </w:p>
    <w:p w:rsidR="00066440" w:rsidRPr="00066440" w:rsidRDefault="00066440" w:rsidP="00CB73C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Alerts generated for abnormal readings</w:t>
      </w:r>
    </w:p>
    <w:p w:rsidR="00066440" w:rsidRPr="00066440" w:rsidRDefault="00066440" w:rsidP="00CB73C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Personalized recommendations displayed to the user</w:t>
      </w:r>
    </w:p>
    <w:p w:rsidR="00066440" w:rsidRPr="00066440" w:rsidRDefault="00066440" w:rsidP="00CB73C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Continuous feedback loop improves predictive accuracy</w:t>
      </w:r>
    </w:p>
    <w:p w:rsidR="00066440" w:rsidRPr="00066440" w:rsidRDefault="00066440" w:rsidP="00CB73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8" style="width:0;height:1.5pt" o:hralign="center" o:hrstd="t" o:hr="t" fillcolor="#a0a0a0" stroked="f"/>
        </w:pic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Chapter 5: Advantages and Disadvantages</w: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5.1 Advantages</w:t>
      </w:r>
    </w:p>
    <w:p w:rsidR="00066440" w:rsidRPr="00066440" w:rsidRDefault="00066440" w:rsidP="00CB73C1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Real-time health monitoring</w:t>
      </w:r>
    </w:p>
    <w:p w:rsidR="00066440" w:rsidRPr="00066440" w:rsidRDefault="00066440" w:rsidP="00CB73C1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Early detection of anomalies</w:t>
      </w:r>
    </w:p>
    <w:p w:rsidR="00066440" w:rsidRPr="00066440" w:rsidRDefault="00066440" w:rsidP="00CB73C1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Personalized health recommendations</w:t>
      </w:r>
    </w:p>
    <w:p w:rsidR="00066440" w:rsidRPr="00066440" w:rsidRDefault="00066440" w:rsidP="00CB73C1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Cloud-based data for analysis and trends</w:t>
      </w:r>
    </w:p>
    <w:p w:rsidR="00066440" w:rsidRPr="00066440" w:rsidRDefault="00066440" w:rsidP="00CB73C1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Portable and user-friendly</w: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5.2 Disadvantages</w:t>
      </w:r>
    </w:p>
    <w:p w:rsidR="00066440" w:rsidRPr="00066440" w:rsidRDefault="00066440" w:rsidP="00CB73C1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Dependent on internet connectivity for cloud upload</w:t>
      </w:r>
    </w:p>
    <w:p w:rsidR="00066440" w:rsidRPr="00066440" w:rsidRDefault="00066440" w:rsidP="00CB73C1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ML predictions depend on quality of training data</w:t>
      </w:r>
    </w:p>
    <w:p w:rsidR="00066440" w:rsidRPr="00066440" w:rsidRDefault="00066440" w:rsidP="00CB73C1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Wearable battery life may limit continuous monitoring</w:t>
      </w:r>
    </w:p>
    <w:p w:rsidR="00066440" w:rsidRPr="00066440" w:rsidRDefault="00066440" w:rsidP="00CB73C1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Not a substitute for professional medical diagnosis</w:t>
      </w:r>
    </w:p>
    <w:p w:rsidR="00066440" w:rsidRPr="00066440" w:rsidRDefault="00066440" w:rsidP="00CB73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9" style="width:0;height:1.5pt" o:hralign="center" o:hrstd="t" o:hr="t" fillcolor="#a0a0a0" stroked="f"/>
        </w:pic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Chapter 6: Applications and Future Scope</w: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6.1 Applications</w:t>
      </w:r>
    </w:p>
    <w:p w:rsidR="00066440" w:rsidRPr="00066440" w:rsidRDefault="00066440" w:rsidP="00CB73C1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>Remote patient monitoring</w:t>
      </w:r>
    </w:p>
    <w:p w:rsidR="00066440" w:rsidRPr="00066440" w:rsidRDefault="00066440" w:rsidP="00CB73C1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Elderly care and fall detection</w:t>
      </w:r>
    </w:p>
    <w:p w:rsidR="00066440" w:rsidRPr="00066440" w:rsidRDefault="00066440" w:rsidP="00CB73C1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Fitness and activity tracking</w:t>
      </w:r>
    </w:p>
    <w:p w:rsidR="00066440" w:rsidRPr="00066440" w:rsidRDefault="00066440" w:rsidP="00CB73C1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Chronic disease management (cardiac, respiratory)</w:t>
      </w:r>
    </w:p>
    <w:p w:rsidR="00066440" w:rsidRPr="00066440" w:rsidRDefault="00066440" w:rsidP="00CB73C1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Corporate wellness programs</w: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6.2 Future Scope</w:t>
      </w:r>
    </w:p>
    <w:p w:rsidR="00066440" w:rsidRPr="00066440" w:rsidRDefault="00066440" w:rsidP="00CB73C1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Deep Learning for personalized health insights</w:t>
      </w:r>
    </w:p>
    <w:p w:rsidR="00066440" w:rsidRPr="00066440" w:rsidRDefault="00066440" w:rsidP="00CB73C1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Multi-sensor integration (ECG, blood pressure)</w:t>
      </w:r>
    </w:p>
    <w:p w:rsidR="00066440" w:rsidRPr="00066440" w:rsidRDefault="00066440" w:rsidP="00CB73C1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Integration with telemedicine platforms</w:t>
      </w:r>
    </w:p>
    <w:p w:rsidR="00066440" w:rsidRPr="00066440" w:rsidRDefault="00066440" w:rsidP="00CB73C1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Edge computing for offline anomaly detection</w:t>
      </w:r>
    </w:p>
    <w:p w:rsidR="00066440" w:rsidRPr="00066440" w:rsidRDefault="00066440" w:rsidP="00CB73C1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Alerts via SMS/email and wearable vibration feedback</w:t>
      </w:r>
    </w:p>
    <w:p w:rsidR="00066440" w:rsidRPr="00066440" w:rsidRDefault="00066440" w:rsidP="00CB73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40" style="width:0;height:1.5pt" o:hralign="center" o:hrstd="t" o:hr="t" fillcolor="#a0a0a0" stroked="f"/>
        </w:pic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Chapter 7: Conclusion</w: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project demonstrates a </w:t>
      </w: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Wearable IoT Health Monitoring System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capable of real-time monitoring and ML-based health analysis. The system promotes proactive health management and improves user well-being by providing </w:t>
      </w: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alerts and personalized recommendations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With future improvements like </w:t>
      </w: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deep learning, multi-sensor integration, and edge processing</w:t>
      </w: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, this system can significantly enhance personal and remote healthcare.</w:t>
      </w:r>
    </w:p>
    <w:p w:rsidR="00066440" w:rsidRPr="00066440" w:rsidRDefault="00066440" w:rsidP="00CB73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41" style="width:0;height:1.5pt" o:hralign="center" o:hrstd="t" o:hr="t" fillcolor="#a0a0a0" stroked="f"/>
        </w:pict>
      </w:r>
    </w:p>
    <w:p w:rsidR="00066440" w:rsidRPr="00066440" w:rsidRDefault="00066440" w:rsidP="00CB73C1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B73C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References</w:t>
      </w:r>
    </w:p>
    <w:p w:rsidR="00066440" w:rsidRPr="00066440" w:rsidRDefault="00066440" w:rsidP="00CB73C1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Research papers on IoT wearables and health monitoring</w:t>
      </w:r>
    </w:p>
    <w:p w:rsidR="00066440" w:rsidRPr="00066440" w:rsidRDefault="00066440" w:rsidP="00CB73C1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Sensor datasheets and microcontroller manuals</w:t>
      </w:r>
    </w:p>
    <w:p w:rsidR="00066440" w:rsidRPr="00066440" w:rsidRDefault="00066440" w:rsidP="00CB73C1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ML for time-series health data analysis</w:t>
      </w:r>
    </w:p>
    <w:p w:rsidR="00066440" w:rsidRPr="00066440" w:rsidRDefault="00066440" w:rsidP="00CB73C1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t>Cloud IoT integration tutorials (Firebase, AWS IoT)</w:t>
      </w:r>
    </w:p>
    <w:p w:rsidR="00066440" w:rsidRPr="00066440" w:rsidRDefault="00066440" w:rsidP="00CB73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66440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42" style="width:0;height:1.5pt" o:hralign="center" o:hrstd="t" o:hr="t" fillcolor="#a0a0a0" stroked="f"/>
        </w:pict>
      </w:r>
    </w:p>
    <w:p w:rsidR="005467D5" w:rsidRPr="00CB73C1" w:rsidRDefault="005467D5" w:rsidP="00CB73C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467D5" w:rsidRPr="00CB73C1" w:rsidSect="00066440">
      <w:pgSz w:w="11906" w:h="16838"/>
      <w:pgMar w:top="1440" w:right="1440" w:bottom="1440" w:left="144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64E70"/>
    <w:multiLevelType w:val="multilevel"/>
    <w:tmpl w:val="B3C65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D051DE"/>
    <w:multiLevelType w:val="multilevel"/>
    <w:tmpl w:val="0ABC3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B213AF"/>
    <w:multiLevelType w:val="multilevel"/>
    <w:tmpl w:val="BE4CF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EA6DA8"/>
    <w:multiLevelType w:val="multilevel"/>
    <w:tmpl w:val="248EB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911AEF"/>
    <w:multiLevelType w:val="multilevel"/>
    <w:tmpl w:val="F758B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514C5F"/>
    <w:multiLevelType w:val="multilevel"/>
    <w:tmpl w:val="2A580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AB64C36"/>
    <w:multiLevelType w:val="multilevel"/>
    <w:tmpl w:val="E3CA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6B3AFE"/>
    <w:multiLevelType w:val="multilevel"/>
    <w:tmpl w:val="BE30B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1D5183"/>
    <w:multiLevelType w:val="multilevel"/>
    <w:tmpl w:val="A11EA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AE06CC"/>
    <w:multiLevelType w:val="multilevel"/>
    <w:tmpl w:val="C5947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7A01B2"/>
    <w:multiLevelType w:val="multilevel"/>
    <w:tmpl w:val="5C907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B168E0"/>
    <w:multiLevelType w:val="multilevel"/>
    <w:tmpl w:val="28408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804232A"/>
    <w:multiLevelType w:val="multilevel"/>
    <w:tmpl w:val="52C6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DBD442D"/>
    <w:multiLevelType w:val="multilevel"/>
    <w:tmpl w:val="6DC6B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CAA685B"/>
    <w:multiLevelType w:val="multilevel"/>
    <w:tmpl w:val="70247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0"/>
  </w:num>
  <w:num w:numId="5">
    <w:abstractNumId w:val="10"/>
  </w:num>
  <w:num w:numId="6">
    <w:abstractNumId w:val="12"/>
  </w:num>
  <w:num w:numId="7">
    <w:abstractNumId w:val="5"/>
  </w:num>
  <w:num w:numId="8">
    <w:abstractNumId w:val="14"/>
  </w:num>
  <w:num w:numId="9">
    <w:abstractNumId w:val="2"/>
  </w:num>
  <w:num w:numId="10">
    <w:abstractNumId w:val="11"/>
  </w:num>
  <w:num w:numId="11">
    <w:abstractNumId w:val="1"/>
  </w:num>
  <w:num w:numId="12">
    <w:abstractNumId w:val="7"/>
  </w:num>
  <w:num w:numId="13">
    <w:abstractNumId w:val="9"/>
  </w:num>
  <w:num w:numId="14">
    <w:abstractNumId w:val="13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440"/>
    <w:rsid w:val="00066440"/>
    <w:rsid w:val="001C787F"/>
    <w:rsid w:val="005467D5"/>
    <w:rsid w:val="00A51CCE"/>
    <w:rsid w:val="00C82016"/>
    <w:rsid w:val="00CB7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B3D85"/>
  <w15:chartTrackingRefBased/>
  <w15:docId w15:val="{87C9F67C-2E49-482C-B502-BFC354A23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6644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link w:val="Heading2Char"/>
    <w:uiPriority w:val="9"/>
    <w:qFormat/>
    <w:rsid w:val="0006644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06644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6440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066440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066440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0664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66440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6644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66440"/>
    <w:rPr>
      <w:rFonts w:ascii="Courier New" w:eastAsia="Times New Roman" w:hAnsi="Courier New" w:cs="Courier New"/>
      <w:sz w:val="20"/>
      <w:szCs w:val="20"/>
      <w:lang w:eastAsia="en-IN"/>
    </w:rPr>
  </w:style>
  <w:style w:type="character" w:styleId="HTMLCode">
    <w:name w:val="HTML Code"/>
    <w:basedOn w:val="DefaultParagraphFont"/>
    <w:uiPriority w:val="99"/>
    <w:semiHidden/>
    <w:unhideWhenUsed/>
    <w:rsid w:val="00066440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32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9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1004</Words>
  <Characters>5724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2025-10-16T08:27:00Z</dcterms:created>
  <dcterms:modified xsi:type="dcterms:W3CDTF">2025-10-16T08:27:00Z</dcterms:modified>
</cp:coreProperties>
</file>